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62DD4" w14:textId="0CD9A223" w:rsidR="009D57E2" w:rsidRDefault="007E1D17">
      <w:r w:rsidRPr="007E1D17">
        <w:drawing>
          <wp:inline distT="0" distB="0" distL="0" distR="0" wp14:anchorId="142DBF02" wp14:editId="7A6E29F5">
            <wp:extent cx="3716655" cy="6381750"/>
            <wp:effectExtent l="0" t="0" r="0" b="0"/>
            <wp:docPr id="1015646331" name="Imagen 1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646331" name="Imagen 1" descr="Interfaz de usuario gráfica, Aplicación&#10;&#10;Descripción generada automáticamente"/>
                    <pic:cNvPicPr/>
                  </pic:nvPicPr>
                  <pic:blipFill rotWithShape="1">
                    <a:blip r:embed="rId4"/>
                    <a:srcRect t="923" b="21805"/>
                    <a:stretch/>
                  </pic:blipFill>
                  <pic:spPr bwMode="auto">
                    <a:xfrm>
                      <a:off x="0" y="0"/>
                      <a:ext cx="3716655" cy="6381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D57E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D17"/>
    <w:rsid w:val="00476E14"/>
    <w:rsid w:val="007E1D17"/>
    <w:rsid w:val="008559A8"/>
    <w:rsid w:val="009D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C2AFB"/>
  <w15:chartTrackingRefBased/>
  <w15:docId w15:val="{E83DCF19-40D5-448A-BCA0-1F5E4A36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E1D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E1D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E1D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E1D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E1D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E1D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E1D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E1D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E1D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E1D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E1D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E1D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E1D17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E1D17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E1D1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E1D1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E1D1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E1D1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E1D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E1D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E1D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E1D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E1D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E1D1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E1D1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E1D17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E1D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E1D17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E1D1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 Santa Paula</dc:creator>
  <cp:keywords/>
  <dc:description/>
  <cp:lastModifiedBy>Hotel Santa Paula</cp:lastModifiedBy>
  <cp:revision>1</cp:revision>
  <cp:lastPrinted>2024-08-22T03:29:00Z</cp:lastPrinted>
  <dcterms:created xsi:type="dcterms:W3CDTF">2024-08-22T01:49:00Z</dcterms:created>
  <dcterms:modified xsi:type="dcterms:W3CDTF">2024-08-22T03:33:00Z</dcterms:modified>
</cp:coreProperties>
</file>